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11" w:rsidRPr="00186611" w:rsidRDefault="00186611" w:rsidP="00186611">
      <w:pPr>
        <w:shd w:val="clear" w:color="auto" w:fill="FFFFFF"/>
        <w:spacing w:before="30" w:after="30" w:line="240" w:lineRule="auto"/>
        <w:ind w:firstLine="30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</w:p>
    <w:p w:rsidR="008565FD" w:rsidRDefault="008565FD" w:rsidP="008565FD">
      <w:pPr>
        <w:spacing w:after="0" w:line="0" w:lineRule="atLeast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6615" cy="803148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03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5FD" w:rsidRDefault="008565F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FD" w:rsidRDefault="008565F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FD" w:rsidRDefault="008565F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FD" w:rsidRDefault="008565F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65FD" w:rsidRDefault="008565F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27052D" w:rsidP="0000452D">
      <w:pPr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BE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форма проведения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лиц, привлекаемых для его проведения, определяется приказом </w:t>
      </w:r>
      <w:r w:rsidR="00270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учреждению. </w:t>
      </w:r>
    </w:p>
    <w:p w:rsidR="00186611" w:rsidRPr="00186611" w:rsidRDefault="0000452D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BE1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содержание и качество подготовки обучающихся, организации методического,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информационного обеспечения, материально-технической базы, функционирования внутренней системы оце</w:t>
      </w:r>
      <w:r w:rsidR="0027052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качества образования, а так</w:t>
      </w:r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анализ показателей деятельности организаций, предлежащей </w:t>
      </w:r>
      <w:proofErr w:type="spellStart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="00186611"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IV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0045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Структура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</w:t>
      </w:r>
      <w:r w:rsidR="005B5B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бслед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ования</w:t>
      </w:r>
      <w:proofErr w:type="spellEnd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44FDF" w:rsidRPr="008B0D1F" w:rsidRDefault="00B44FDF" w:rsidP="0000452D">
      <w:pPr>
        <w:spacing w:after="0" w:line="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</w:pPr>
      <w:r w:rsidRPr="00BE3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1 часть (аналитическая):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C746B5">
        <w:rPr>
          <w:rFonts w:ascii="Times New Roman" w:hAnsi="Times New Roman" w:cs="Times New Roman"/>
          <w:sz w:val="24"/>
          <w:szCs w:val="24"/>
        </w:rPr>
        <w:t>Организационная структура школы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C746B5">
        <w:rPr>
          <w:rFonts w:ascii="Times New Roman" w:hAnsi="Times New Roman" w:cs="Times New Roman"/>
          <w:sz w:val="24"/>
          <w:szCs w:val="24"/>
        </w:rPr>
        <w:t>Контингент учащихся</w:t>
      </w:r>
      <w:r w:rsidRPr="00B44F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C746B5">
        <w:rPr>
          <w:rFonts w:ascii="Times New Roman" w:hAnsi="Times New Roman" w:cs="Times New Roman"/>
          <w:sz w:val="24"/>
          <w:szCs w:val="24"/>
        </w:rPr>
        <w:t>Анализ качества обеспечения образовательной деятельности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C746B5">
        <w:rPr>
          <w:rFonts w:ascii="Times New Roman" w:hAnsi="Times New Roman" w:cs="Times New Roman"/>
          <w:sz w:val="24"/>
          <w:szCs w:val="24"/>
        </w:rPr>
        <w:t>Система управления школой. Анализ ее функционирования.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Pr="00C746B5">
        <w:rPr>
          <w:rFonts w:ascii="Times New Roman" w:hAnsi="Times New Roman" w:cs="Times New Roman"/>
          <w:sz w:val="24"/>
          <w:szCs w:val="24"/>
        </w:rPr>
        <w:t>Образовательная система школы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C746B5">
        <w:rPr>
          <w:rFonts w:ascii="Times New Roman" w:hAnsi="Times New Roman" w:cs="Times New Roman"/>
          <w:sz w:val="24"/>
          <w:szCs w:val="24"/>
        </w:rPr>
        <w:t>Реализуемы образовательные программы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C746B5">
        <w:rPr>
          <w:rFonts w:ascii="Times New Roman" w:hAnsi="Times New Roman" w:cs="Times New Roman"/>
          <w:sz w:val="24"/>
          <w:szCs w:val="24"/>
        </w:rPr>
        <w:t>Состояние материально-технической базы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C746B5">
        <w:rPr>
          <w:rFonts w:ascii="Times New Roman" w:hAnsi="Times New Roman" w:cs="Times New Roman"/>
          <w:sz w:val="24"/>
          <w:szCs w:val="24"/>
        </w:rPr>
        <w:t>Организация горячего питания</w:t>
      </w:r>
    </w:p>
    <w:p w:rsidR="00B44FDF" w:rsidRDefault="00B44FDF" w:rsidP="0000452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C746B5">
        <w:rPr>
          <w:rFonts w:ascii="Times New Roman" w:hAnsi="Times New Roman" w:cs="Times New Roman"/>
          <w:sz w:val="24"/>
          <w:szCs w:val="24"/>
        </w:rPr>
        <w:t>Функционирование внутренней оценки качества образования</w:t>
      </w:r>
    </w:p>
    <w:p w:rsidR="0021519B" w:rsidRDefault="00B44FDF" w:rsidP="0021519B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/>
          <w:b/>
          <w:bCs/>
          <w:sz w:val="23"/>
          <w:szCs w:val="23"/>
          <w:lang w:eastAsia="ru-RU"/>
        </w:rPr>
      </w:pPr>
      <w:r w:rsidRPr="00BE35A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bdr w:val="none" w:sz="0" w:space="0" w:color="auto" w:frame="1"/>
        </w:rPr>
        <w:t>2 часть (показатели деятельности):</w:t>
      </w:r>
      <w:r w:rsidR="0021519B" w:rsidRPr="0021519B"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 </w:t>
      </w:r>
    </w:p>
    <w:p w:rsidR="0021519B" w:rsidRDefault="0021519B" w:rsidP="0021519B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3"/>
          <w:szCs w:val="23"/>
          <w:lang w:eastAsia="ru-RU"/>
        </w:rPr>
        <w:t xml:space="preserve">ПОКАЗАТЕЛИ ДЕЯТЕЛЬНОСТИ МУНИЦИПАЛЬНОГО ОБЩЕОБРАЗОВАТЕЛЬНОГО УЧРЕЖДЕНИЯ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6097"/>
        <w:gridCol w:w="1562"/>
        <w:gridCol w:w="1096"/>
      </w:tblGrid>
      <w:tr w:rsidR="0021519B" w:rsidTr="0021519B">
        <w:trPr>
          <w:trHeight w:val="173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19B" w:rsidRDefault="0021519B">
            <w:pPr>
              <w:spacing w:before="100" w:beforeAutospacing="1" w:after="100" w:afterAutospacing="1" w:line="240" w:lineRule="auto"/>
              <w:ind w:left="-19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выпускников 11 класса по русскому языку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19B" w:rsidRDefault="002151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да/нет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21519B" w:rsidTr="0021519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19B" w:rsidRDefault="00215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кв. м</w:t>
            </w:r>
          </w:p>
        </w:tc>
      </w:tr>
    </w:tbl>
    <w:p w:rsidR="00B44FDF" w:rsidRPr="00186611" w:rsidRDefault="00B44FDF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.Отчет о результатах </w:t>
      </w:r>
      <w:proofErr w:type="spellStart"/>
      <w:r w:rsidRPr="001866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5.1.Результаты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оформляется в виде отчета, включающегося аналитическую часть и результаты анализа показатели деятельности учреждения, подлежащей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5.2.Отчет по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по состоянию на 1 августа текущего года.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5.3.Результаты </w:t>
      </w:r>
      <w:proofErr w:type="spellStart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рассматриваются на педагогическом совете.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5.4.Отчет подписывается руководителем учреждения и заверяется печатью.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="00004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186611" w:rsidRPr="00186611" w:rsidRDefault="00186611" w:rsidP="0000452D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6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7175B" w:rsidRDefault="0057175B" w:rsidP="0000452D">
      <w:pPr>
        <w:spacing w:after="0" w:line="0" w:lineRule="atLeast"/>
      </w:pPr>
    </w:p>
    <w:sectPr w:rsidR="0057175B" w:rsidSect="00675FE6">
      <w:footerReference w:type="default" r:id="rId7"/>
      <w:pgSz w:w="11906" w:h="16838"/>
      <w:pgMar w:top="1134" w:right="850" w:bottom="1134" w:left="1701" w:header="708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AE" w:rsidRDefault="000C09AE" w:rsidP="00385F96">
      <w:pPr>
        <w:spacing w:after="0" w:line="240" w:lineRule="auto"/>
      </w:pPr>
      <w:r>
        <w:separator/>
      </w:r>
    </w:p>
  </w:endnote>
  <w:endnote w:type="continuationSeparator" w:id="0">
    <w:p w:rsidR="000C09AE" w:rsidRDefault="000C09AE" w:rsidP="0038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50172"/>
      <w:docPartObj>
        <w:docPartGallery w:val="Page Numbers (Bottom of Page)"/>
        <w:docPartUnique/>
      </w:docPartObj>
    </w:sdtPr>
    <w:sdtContent>
      <w:p w:rsidR="00675FE6" w:rsidRDefault="00620A7F">
        <w:pPr>
          <w:pStyle w:val="a6"/>
          <w:jc w:val="right"/>
        </w:pPr>
        <w:fldSimple w:instr=" PAGE   \* MERGEFORMAT ">
          <w:r w:rsidR="008565FD">
            <w:rPr>
              <w:noProof/>
            </w:rPr>
            <w:t>5</w:t>
          </w:r>
        </w:fldSimple>
      </w:p>
    </w:sdtContent>
  </w:sdt>
  <w:p w:rsidR="00385F96" w:rsidRDefault="00385F9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AE" w:rsidRDefault="000C09AE" w:rsidP="00385F96">
      <w:pPr>
        <w:spacing w:after="0" w:line="240" w:lineRule="auto"/>
      </w:pPr>
      <w:r>
        <w:separator/>
      </w:r>
    </w:p>
  </w:footnote>
  <w:footnote w:type="continuationSeparator" w:id="0">
    <w:p w:rsidR="000C09AE" w:rsidRDefault="000C09AE" w:rsidP="00385F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611"/>
    <w:rsid w:val="0000452D"/>
    <w:rsid w:val="000C09AE"/>
    <w:rsid w:val="000C6CFC"/>
    <w:rsid w:val="00186611"/>
    <w:rsid w:val="002051EA"/>
    <w:rsid w:val="0021519B"/>
    <w:rsid w:val="0027052D"/>
    <w:rsid w:val="00271683"/>
    <w:rsid w:val="002A0A49"/>
    <w:rsid w:val="00385F96"/>
    <w:rsid w:val="003D16EF"/>
    <w:rsid w:val="003E32C6"/>
    <w:rsid w:val="003E713E"/>
    <w:rsid w:val="0057175B"/>
    <w:rsid w:val="005B5B07"/>
    <w:rsid w:val="00620A7F"/>
    <w:rsid w:val="00675FE6"/>
    <w:rsid w:val="008269B5"/>
    <w:rsid w:val="008565FD"/>
    <w:rsid w:val="008D17AA"/>
    <w:rsid w:val="00B44FDF"/>
    <w:rsid w:val="00BE1C99"/>
    <w:rsid w:val="00BF7B32"/>
    <w:rsid w:val="00C133C5"/>
    <w:rsid w:val="00ED5A96"/>
    <w:rsid w:val="00F17AC9"/>
    <w:rsid w:val="00FC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C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3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5F96"/>
  </w:style>
  <w:style w:type="paragraph" w:styleId="a6">
    <w:name w:val="footer"/>
    <w:basedOn w:val="a"/>
    <w:link w:val="a7"/>
    <w:uiPriority w:val="99"/>
    <w:unhideWhenUsed/>
    <w:rsid w:val="00385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5F96"/>
  </w:style>
  <w:style w:type="paragraph" w:styleId="a8">
    <w:name w:val="Balloon Text"/>
    <w:basedOn w:val="a"/>
    <w:link w:val="a9"/>
    <w:uiPriority w:val="99"/>
    <w:semiHidden/>
    <w:unhideWhenUsed/>
    <w:rsid w:val="0085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0" w:color="auto"/>
            <w:right w:val="none" w:sz="0" w:space="0" w:color="auto"/>
          </w:divBdr>
        </w:div>
      </w:divsChild>
    </w:div>
    <w:div w:id="1999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села Дубовый Гай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 </cp:lastModifiedBy>
  <cp:revision>12</cp:revision>
  <cp:lastPrinted>2015-07-04T08:27:00Z</cp:lastPrinted>
  <dcterms:created xsi:type="dcterms:W3CDTF">2015-03-19T11:35:00Z</dcterms:created>
  <dcterms:modified xsi:type="dcterms:W3CDTF">2016-03-15T08:53:00Z</dcterms:modified>
</cp:coreProperties>
</file>